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85" w:rsidRDefault="00703149" w:rsidP="00C71832">
      <w:pPr>
        <w:ind w:left="90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276894" wp14:editId="08E3D8AD">
            <wp:simplePos x="0" y="0"/>
            <wp:positionH relativeFrom="margin">
              <wp:posOffset>-411480</wp:posOffset>
            </wp:positionH>
            <wp:positionV relativeFrom="paragraph">
              <wp:posOffset>-410845</wp:posOffset>
            </wp:positionV>
            <wp:extent cx="2152650" cy="93869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ntras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3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A2">
        <w:rPr>
          <w:b/>
          <w:sz w:val="36"/>
          <w:szCs w:val="36"/>
        </w:rPr>
        <w:t>BULLETIN D'ADHÉ</w:t>
      </w:r>
      <w:r w:rsidR="00C555E7">
        <w:rPr>
          <w:b/>
          <w:sz w:val="36"/>
          <w:szCs w:val="36"/>
        </w:rPr>
        <w:t>SION</w:t>
      </w:r>
    </w:p>
    <w:p w:rsidR="00EA053C" w:rsidRDefault="00EA053C" w:rsidP="0083265B">
      <w:pPr>
        <w:jc w:val="left"/>
      </w:pPr>
    </w:p>
    <w:p w:rsidR="005B4A85" w:rsidRDefault="005B4A85" w:rsidP="009916F9">
      <w:pPr>
        <w:tabs>
          <w:tab w:val="left" w:pos="3544"/>
        </w:tabs>
        <w:jc w:val="left"/>
      </w:pPr>
      <w:r>
        <w:t>Nom :</w:t>
      </w:r>
      <w:r w:rsidR="009916F9" w:rsidRPr="009916F9">
        <w:t xml:space="preserve"> </w:t>
      </w:r>
      <w:r w:rsidR="009916F9">
        <w:fldChar w:fldCharType="begin">
          <w:ffData>
            <w:name w:val="Nom"/>
            <w:enabled/>
            <w:calcOnExit w:val="0"/>
            <w:textInput>
              <w:maxLength w:val="60"/>
              <w:format w:val="TITLE CASE"/>
            </w:textInput>
          </w:ffData>
        </w:fldChar>
      </w:r>
      <w:bookmarkStart w:id="0" w:name="Nom"/>
      <w:r w:rsidR="009916F9">
        <w:instrText xml:space="preserve"> FORMTEXT </w:instrText>
      </w:r>
      <w:r w:rsidR="009916F9">
        <w:fldChar w:fldCharType="separate"/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fldChar w:fldCharType="end"/>
      </w:r>
      <w:bookmarkEnd w:id="0"/>
      <w:r w:rsidR="0012587E">
        <w:tab/>
      </w:r>
      <w:r>
        <w:t>Prénom</w:t>
      </w:r>
      <w:r w:rsidR="0083265B">
        <w:t xml:space="preserve">(s) </w:t>
      </w:r>
      <w:r>
        <w:t xml:space="preserve">: </w:t>
      </w:r>
      <w:r w:rsidR="009916F9">
        <w:fldChar w:fldCharType="begin">
          <w:ffData>
            <w:name w:val="Prenom"/>
            <w:enabled/>
            <w:calcOnExit w:val="0"/>
            <w:textInput>
              <w:format w:val="TITLE CASE"/>
            </w:textInput>
          </w:ffData>
        </w:fldChar>
      </w:r>
      <w:bookmarkStart w:id="1" w:name="Prenom"/>
      <w:r w:rsidR="009916F9">
        <w:instrText xml:space="preserve"> FORMTEXT </w:instrText>
      </w:r>
      <w:r w:rsidR="009916F9">
        <w:fldChar w:fldCharType="separate"/>
      </w:r>
      <w:bookmarkStart w:id="2" w:name="_GoBack"/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bookmarkEnd w:id="2"/>
      <w:r w:rsidR="009916F9">
        <w:fldChar w:fldCharType="end"/>
      </w:r>
      <w:bookmarkEnd w:id="1"/>
      <w:r w:rsidR="009916F9">
        <w:br/>
      </w:r>
      <w:r w:rsidR="009916F9">
        <w:tab/>
      </w:r>
      <w:r w:rsidR="0083265B" w:rsidRPr="0083265B">
        <w:rPr>
          <w:sz w:val="18"/>
          <w:szCs w:val="18"/>
        </w:rPr>
        <w:t>(pour les familles, mettre le prénom du responsable légal en premier)</w:t>
      </w:r>
    </w:p>
    <w:p w:rsidR="0083265B" w:rsidRDefault="0083265B" w:rsidP="00856D4D">
      <w:pPr>
        <w:tabs>
          <w:tab w:val="left" w:pos="3195"/>
        </w:tabs>
        <w:spacing w:before="120"/>
      </w:pPr>
      <w:r>
        <w:t xml:space="preserve">Structure (le cas échéant) : </w:t>
      </w:r>
      <w:r w:rsidR="009916F9">
        <w:fldChar w:fldCharType="begin">
          <w:ffData>
            <w:name w:val="Structure"/>
            <w:enabled/>
            <w:calcOnExit w:val="0"/>
            <w:textInput>
              <w:maxLength w:val="80"/>
              <w:format w:val="TITLE CASE"/>
            </w:textInput>
          </w:ffData>
        </w:fldChar>
      </w:r>
      <w:bookmarkStart w:id="3" w:name="Structure"/>
      <w:r w:rsidR="009916F9">
        <w:instrText xml:space="preserve"> FORMTEXT </w:instrText>
      </w:r>
      <w:r w:rsidR="009916F9">
        <w:fldChar w:fldCharType="separate"/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fldChar w:fldCharType="end"/>
      </w:r>
      <w:bookmarkEnd w:id="3"/>
    </w:p>
    <w:p w:rsidR="005B4A85" w:rsidRDefault="005B4A85" w:rsidP="00C555E7">
      <w:pPr>
        <w:spacing w:line="240" w:lineRule="auto"/>
      </w:pPr>
      <w:r>
        <w:t xml:space="preserve">Adresse : </w:t>
      </w:r>
      <w:r w:rsidR="009916F9">
        <w:fldChar w:fldCharType="begin">
          <w:ffData>
            <w:name w:val="Adresse"/>
            <w:enabled/>
            <w:calcOnExit w:val="0"/>
            <w:textInput>
              <w:maxLength w:val="90"/>
            </w:textInput>
          </w:ffData>
        </w:fldChar>
      </w:r>
      <w:bookmarkStart w:id="4" w:name="Adresse"/>
      <w:r w:rsidR="009916F9">
        <w:instrText xml:space="preserve"> FORMTEXT </w:instrText>
      </w:r>
      <w:r w:rsidR="009916F9">
        <w:fldChar w:fldCharType="separate"/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fldChar w:fldCharType="end"/>
      </w:r>
      <w:bookmarkEnd w:id="4"/>
      <w:r>
        <w:t xml:space="preserve"> </w:t>
      </w:r>
    </w:p>
    <w:p w:rsidR="005B4A85" w:rsidRDefault="005B4A85" w:rsidP="00C555E7">
      <w:pPr>
        <w:spacing w:before="120"/>
      </w:pPr>
      <w:r>
        <w:t xml:space="preserve">Code postal : </w:t>
      </w:r>
      <w:r w:rsidR="00860DD7">
        <w:fldChar w:fldCharType="begin">
          <w:ffData>
            <w:name w:val="Code_postal"/>
            <w:enabled/>
            <w:calcOnExit/>
            <w:statusText w:type="text" w:val="Code postal sur 5 chiffres sans espace"/>
            <w:textInput>
              <w:type w:val="number"/>
              <w:maxLength w:val="5"/>
              <w:format w:val="00000"/>
            </w:textInput>
          </w:ffData>
        </w:fldChar>
      </w:r>
      <w:bookmarkStart w:id="5" w:name="Code_postal"/>
      <w:r w:rsidR="00860DD7">
        <w:instrText xml:space="preserve"> FORMTEXT </w:instrText>
      </w:r>
      <w:r w:rsidR="00860DD7">
        <w:fldChar w:fldCharType="separate"/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fldChar w:fldCharType="end"/>
      </w:r>
      <w:bookmarkEnd w:id="5"/>
      <w:r>
        <w:tab/>
      </w:r>
      <w:r>
        <w:tab/>
      </w:r>
      <w:r w:rsidR="0012587E">
        <w:tab/>
      </w:r>
      <w:r>
        <w:t xml:space="preserve">Ville : </w:t>
      </w:r>
      <w:r w:rsidR="009916F9">
        <w:fldChar w:fldCharType="begin">
          <w:ffData>
            <w:name w:val="Ville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6" w:name="Ville"/>
      <w:r w:rsidR="009916F9">
        <w:instrText xml:space="preserve"> FORMTEXT </w:instrText>
      </w:r>
      <w:r w:rsidR="009916F9">
        <w:fldChar w:fldCharType="separate"/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fldChar w:fldCharType="end"/>
      </w:r>
      <w:bookmarkEnd w:id="6"/>
    </w:p>
    <w:p w:rsidR="005B4A85" w:rsidRDefault="005B4A85" w:rsidP="002F42D6">
      <w:pPr>
        <w:spacing w:line="240" w:lineRule="auto"/>
      </w:pPr>
    </w:p>
    <w:p w:rsidR="005B4A85" w:rsidRDefault="005B4A85" w:rsidP="0083265B">
      <w:pPr>
        <w:jc w:val="left"/>
      </w:pPr>
      <w:r>
        <w:t xml:space="preserve">Date de naissance </w:t>
      </w:r>
      <w:r w:rsidR="0083265B">
        <w:t>(optionnel</w:t>
      </w:r>
      <w:r w:rsidR="00703149">
        <w:t>le</w:t>
      </w:r>
      <w:r w:rsidR="0083265B">
        <w:t xml:space="preserve">) </w:t>
      </w:r>
      <w:r>
        <w:t xml:space="preserve">: </w:t>
      </w:r>
      <w:r w:rsidR="00860DD7">
        <w:fldChar w:fldCharType="begin">
          <w:ffData>
            <w:name w:val="Date_nais"/>
            <w:enabled/>
            <w:calcOnExit/>
            <w:statusText w:type="text" w:val="Format : jj/mm/aaaa"/>
            <w:textInput>
              <w:type w:val="date"/>
              <w:maxLength w:val="10"/>
              <w:format w:val="dd/MM/yyyy"/>
            </w:textInput>
          </w:ffData>
        </w:fldChar>
      </w:r>
      <w:bookmarkStart w:id="7" w:name="Date_nais"/>
      <w:r w:rsidR="00860DD7">
        <w:instrText xml:space="preserve"> FORMTEXT </w:instrText>
      </w:r>
      <w:r w:rsidR="00860DD7">
        <w:fldChar w:fldCharType="separate"/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fldChar w:fldCharType="end"/>
      </w:r>
      <w:bookmarkEnd w:id="7"/>
    </w:p>
    <w:p w:rsidR="005B4A85" w:rsidRDefault="005B4A85" w:rsidP="002F42D6">
      <w:pPr>
        <w:spacing w:line="240" w:lineRule="auto"/>
      </w:pPr>
      <w:r>
        <w:t xml:space="preserve"> </w:t>
      </w:r>
    </w:p>
    <w:p w:rsidR="005B4A85" w:rsidRDefault="005B4A85" w:rsidP="00D8078F">
      <w:pPr>
        <w:tabs>
          <w:tab w:val="left" w:pos="3544"/>
        </w:tabs>
      </w:pPr>
      <w:r>
        <w:t xml:space="preserve">Tél. : </w:t>
      </w:r>
      <w:r w:rsidR="00860DD7">
        <w:fldChar w:fldCharType="begin">
          <w:ffData>
            <w:name w:val="Telephone"/>
            <w:enabled/>
            <w:calcOnExit/>
            <w:statusText w:type="text" w:val="Format : 00 00 00 00 00"/>
            <w:textInput>
              <w:maxLength w:val="14"/>
              <w:format w:val="## ## ## ## ##"/>
            </w:textInput>
          </w:ffData>
        </w:fldChar>
      </w:r>
      <w:bookmarkStart w:id="8" w:name="Telephone"/>
      <w:r w:rsidR="00860DD7">
        <w:instrText xml:space="preserve"> FORMTEXT </w:instrText>
      </w:r>
      <w:r w:rsidR="00860DD7">
        <w:fldChar w:fldCharType="separate"/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fldChar w:fldCharType="end"/>
      </w:r>
      <w:bookmarkEnd w:id="8"/>
      <w:r w:rsidR="00D8078F">
        <w:t xml:space="preserve">      </w:t>
      </w:r>
      <w:r w:rsidR="00D8078F">
        <w:tab/>
      </w:r>
      <w:r>
        <w:t xml:space="preserve">E-mail : </w:t>
      </w:r>
      <w:r w:rsidR="009916F9">
        <w:fldChar w:fldCharType="begin">
          <w:ffData>
            <w:name w:val="Mail"/>
            <w:enabled/>
            <w:calcOnExit w:val="0"/>
            <w:textInput>
              <w:maxLength w:val="50"/>
            </w:textInput>
          </w:ffData>
        </w:fldChar>
      </w:r>
      <w:bookmarkStart w:id="9" w:name="Mail"/>
      <w:r w:rsidR="009916F9">
        <w:instrText xml:space="preserve"> FORMTEXT </w:instrText>
      </w:r>
      <w:r w:rsidR="009916F9">
        <w:fldChar w:fldCharType="separate"/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rPr>
          <w:noProof/>
        </w:rPr>
        <w:t> </w:t>
      </w:r>
      <w:r w:rsidR="009916F9">
        <w:fldChar w:fldCharType="end"/>
      </w:r>
      <w:bookmarkEnd w:id="9"/>
    </w:p>
    <w:p w:rsidR="005B4A85" w:rsidRDefault="005B4A85" w:rsidP="002F42D6">
      <w:pPr>
        <w:spacing w:line="240" w:lineRule="auto"/>
      </w:pPr>
      <w:r>
        <w:t xml:space="preserve"> </w:t>
      </w:r>
    </w:p>
    <w:p w:rsidR="005B4A85" w:rsidRDefault="009916F9" w:rsidP="005B4A85">
      <w:r>
        <w:fldChar w:fldCharType="begin">
          <w:ffData>
            <w:name w:val="Adhere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Adhere"/>
      <w:r>
        <w:instrText xml:space="preserve"> FORMCHECKBOX </w:instrText>
      </w:r>
      <w:r w:rsidR="00860DD7">
        <w:fldChar w:fldCharType="separate"/>
      </w:r>
      <w:r>
        <w:fldChar w:fldCharType="end"/>
      </w:r>
      <w:bookmarkEnd w:id="10"/>
      <w:r w:rsidR="005B4A85">
        <w:t xml:space="preserve"> </w:t>
      </w:r>
      <w:proofErr w:type="gramStart"/>
      <w:r w:rsidR="005B4A85">
        <w:t>déclare</w:t>
      </w:r>
      <w:proofErr w:type="gramEnd"/>
      <w:r w:rsidR="005B4A85">
        <w:t xml:space="preserve"> adhérer aux statuts et aux objectifs de l’association CONTRASTE et joins un chèque correspondant au vers</w:t>
      </w:r>
      <w:r w:rsidR="0083265B">
        <w:t>ement de ma cotisation annuelle :</w:t>
      </w:r>
    </w:p>
    <w:p w:rsidR="0083265B" w:rsidRDefault="0083265B" w:rsidP="005B4A85">
      <w:r>
        <w:tab/>
      </w:r>
      <w:r>
        <w:tab/>
      </w:r>
      <w:r w:rsidR="00F463C8">
        <w:rPr>
          <w:bCs w:val="0"/>
        </w:rPr>
        <w:object w:dxaOrig="21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0.25pt" o:ole="">
            <v:imagedata r:id="rId8" o:title=""/>
          </v:shape>
          <w:control r:id="rId9" w:name="OptionButton1" w:shapeid="_x0000_i1031"/>
        </w:object>
      </w:r>
      <w:r w:rsidR="003D7912">
        <w:tab/>
      </w:r>
      <w:r w:rsidR="003D7912">
        <w:rPr>
          <w:bCs w:val="0"/>
        </w:rPr>
        <w:object w:dxaOrig="2160" w:dyaOrig="405">
          <v:shape id="_x0000_i1033" type="#_x0000_t75" style="width:108pt;height:20.25pt" o:ole="">
            <v:imagedata r:id="rId10" o:title=""/>
          </v:shape>
          <w:control r:id="rId11" w:name="OptionButton2" w:shapeid="_x0000_i1033"/>
        </w:object>
      </w:r>
      <w:r>
        <w:tab/>
      </w:r>
      <w:r w:rsidR="003D7912">
        <w:rPr>
          <w:bCs w:val="0"/>
        </w:rPr>
        <w:object w:dxaOrig="2160" w:dyaOrig="405">
          <v:shape id="_x0000_i1035" type="#_x0000_t75" style="width:108pt;height:20.25pt" o:ole="">
            <v:imagedata r:id="rId12" o:title=""/>
          </v:shape>
          <w:control r:id="rId13" w:name="OptionButton3" w:shapeid="_x0000_i1035"/>
        </w:object>
      </w:r>
    </w:p>
    <w:p w:rsidR="005B4A85" w:rsidRDefault="005B4A85" w:rsidP="00D8078F">
      <w:pPr>
        <w:tabs>
          <w:tab w:val="left" w:pos="3544"/>
        </w:tabs>
        <w:spacing w:line="240" w:lineRule="auto"/>
      </w:pPr>
      <w:r>
        <w:t xml:space="preserve">Date : </w:t>
      </w:r>
      <w:r w:rsidR="00860DD7">
        <w:fldChar w:fldCharType="begin">
          <w:ffData>
            <w:name w:val="Date_adh"/>
            <w:enabled/>
            <w:calcOnExit/>
            <w:statusText w:type="text" w:val="Format : jj/mm/aaaa"/>
            <w:textInput>
              <w:type w:val="date"/>
              <w:maxLength w:val="10"/>
              <w:format w:val="dd/MM/yyyy"/>
            </w:textInput>
          </w:ffData>
        </w:fldChar>
      </w:r>
      <w:bookmarkStart w:id="11" w:name="Date_adh"/>
      <w:r w:rsidR="00860DD7">
        <w:instrText xml:space="preserve"> FORMTEXT </w:instrText>
      </w:r>
      <w:r w:rsidR="00860DD7">
        <w:fldChar w:fldCharType="separate"/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rPr>
          <w:noProof/>
        </w:rPr>
        <w:t> </w:t>
      </w:r>
      <w:r w:rsidR="00860DD7">
        <w:fldChar w:fldCharType="end"/>
      </w:r>
      <w:bookmarkEnd w:id="11"/>
      <w:r>
        <w:t xml:space="preserve">          </w:t>
      </w:r>
      <w:r>
        <w:tab/>
        <w:t xml:space="preserve">Signature : </w:t>
      </w:r>
      <w:sdt>
        <w:sdtPr>
          <w:id w:val="-258224349"/>
          <w:showingPlcHdr/>
          <w15:color w:val="FFFFFF"/>
          <w:picture/>
        </w:sdtPr>
        <w:sdtEndPr/>
        <w:sdtContent>
          <w:r w:rsidR="003473A8">
            <w:rPr>
              <w:noProof/>
            </w:rPr>
            <w:drawing>
              <wp:inline distT="0" distB="0" distL="0" distR="0">
                <wp:extent cx="2066925" cy="506397"/>
                <wp:effectExtent l="0" t="0" r="0" b="8255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142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B4A85" w:rsidRDefault="005B4A85" w:rsidP="005B4A85">
      <w:pPr>
        <w:pBdr>
          <w:bottom w:val="single" w:sz="6" w:space="1" w:color="auto"/>
        </w:pBdr>
      </w:pPr>
    </w:p>
    <w:p w:rsidR="00EA053C" w:rsidRPr="00EA053C" w:rsidRDefault="00EA053C" w:rsidP="00EA053C">
      <w:pPr>
        <w:pBdr>
          <w:bottom w:val="single" w:sz="6" w:space="1" w:color="auto"/>
        </w:pBdr>
        <w:spacing w:line="240" w:lineRule="auto"/>
        <w:rPr>
          <w:sz w:val="8"/>
          <w:szCs w:val="8"/>
        </w:rPr>
      </w:pPr>
    </w:p>
    <w:p w:rsidR="005B4A85" w:rsidRPr="005B4A85" w:rsidRDefault="005B4A85" w:rsidP="002F42D6">
      <w:pPr>
        <w:spacing w:before="120"/>
      </w:pPr>
      <w:r w:rsidRPr="005B4A85">
        <w:t xml:space="preserve">Ce que j’attends de CONTRASTE </w:t>
      </w:r>
      <w:r w:rsidR="0083265B">
        <w:t xml:space="preserve">(facultatif) </w:t>
      </w:r>
      <w:r w:rsidRPr="005B4A85">
        <w:t xml:space="preserve">: </w:t>
      </w:r>
    </w:p>
    <w:p w:rsidR="005B4A85" w:rsidRDefault="00416D40" w:rsidP="005B4A85">
      <w:r>
        <w:fldChar w:fldCharType="begin">
          <w:ffData>
            <w:name w:val="Texte10"/>
            <w:enabled/>
            <w:calcOnExit w:val="0"/>
            <w:textInput>
              <w:maxLength w:val="180"/>
            </w:textInput>
          </w:ffData>
        </w:fldChar>
      </w:r>
      <w:bookmarkStart w:id="12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5B4A85" w:rsidRPr="005B4A85" w:rsidRDefault="005B4A85" w:rsidP="00856D4D">
      <w:pPr>
        <w:tabs>
          <w:tab w:val="left" w:pos="5595"/>
        </w:tabs>
      </w:pPr>
      <w:r w:rsidRPr="005B4A85">
        <w:t xml:space="preserve">Ce que je peux faire pour CONTRASTE </w:t>
      </w:r>
      <w:r w:rsidR="00302F5B">
        <w:t xml:space="preserve">Loisirs Scientifiques </w:t>
      </w:r>
      <w:r w:rsidR="0083265B">
        <w:t xml:space="preserve">(facultatif) </w:t>
      </w:r>
      <w:r w:rsidRPr="005B4A85">
        <w:t xml:space="preserve">: </w:t>
      </w:r>
    </w:p>
    <w:p w:rsidR="0012587E" w:rsidRDefault="00416D40" w:rsidP="00F463C8">
      <w:pPr>
        <w:pBdr>
          <w:bottom w:val="single" w:sz="6" w:space="1" w:color="auto"/>
        </w:pBdr>
        <w:tabs>
          <w:tab w:val="left" w:pos="1890"/>
        </w:tabs>
      </w:pPr>
      <w:r>
        <w:fldChar w:fldCharType="begin">
          <w:ffData>
            <w:name w:val="Apports"/>
            <w:enabled/>
            <w:calcOnExit w:val="0"/>
            <w:textInput>
              <w:maxLength w:val="180"/>
            </w:textInput>
          </w:ffData>
        </w:fldChar>
      </w:r>
      <w:bookmarkStart w:id="13" w:name="Appor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B4A85" w:rsidRPr="002F42D6" w:rsidRDefault="005B4A85" w:rsidP="002F42D6">
      <w:pPr>
        <w:spacing w:before="120"/>
        <w:rPr>
          <w:b/>
        </w:rPr>
      </w:pPr>
      <w:r w:rsidRPr="002F42D6">
        <w:rPr>
          <w:b/>
        </w:rPr>
        <w:t>Pourquoi adhérer :</w:t>
      </w:r>
    </w:p>
    <w:p w:rsidR="005B4A85" w:rsidRPr="0012587E" w:rsidRDefault="002F42D6" w:rsidP="002F42D6">
      <w:pPr>
        <w:spacing w:after="120" w:line="320" w:lineRule="atLeast"/>
        <w:ind w:right="-335"/>
        <w:rPr>
          <w:sz w:val="20"/>
          <w:szCs w:val="20"/>
        </w:rPr>
      </w:pPr>
      <w:r w:rsidRPr="0012587E">
        <w:rPr>
          <w:sz w:val="20"/>
          <w:szCs w:val="20"/>
        </w:rPr>
        <w:t>-  L’adhésion à CONTRASTE</w:t>
      </w:r>
      <w:r w:rsidR="00302F5B" w:rsidRPr="005B4A85">
        <w:t xml:space="preserve"> </w:t>
      </w:r>
      <w:r w:rsidR="00302F5B">
        <w:t>Loisirs Scientifiques</w:t>
      </w:r>
      <w:r w:rsidR="005B4A85" w:rsidRPr="0012587E">
        <w:rPr>
          <w:sz w:val="20"/>
          <w:szCs w:val="20"/>
        </w:rPr>
        <w:t xml:space="preserve">, c’est d’abord une volonté </w:t>
      </w:r>
      <w:r w:rsidR="00B94352">
        <w:rPr>
          <w:sz w:val="20"/>
          <w:szCs w:val="20"/>
        </w:rPr>
        <w:t xml:space="preserve">de soutenir l'association, </w:t>
      </w:r>
      <w:r w:rsidR="005B4A85" w:rsidRPr="0012587E">
        <w:rPr>
          <w:sz w:val="20"/>
          <w:szCs w:val="20"/>
        </w:rPr>
        <w:t xml:space="preserve">de participer à sa vie associative, </w:t>
      </w:r>
      <w:r w:rsidR="00B94352">
        <w:rPr>
          <w:sz w:val="20"/>
          <w:szCs w:val="20"/>
        </w:rPr>
        <w:t>d'</w:t>
      </w:r>
      <w:r w:rsidR="005B4A85" w:rsidRPr="0012587E">
        <w:rPr>
          <w:sz w:val="20"/>
          <w:szCs w:val="20"/>
        </w:rPr>
        <w:t xml:space="preserve">être acteur de son développement et de ses orientations. </w:t>
      </w:r>
    </w:p>
    <w:p w:rsidR="005B4A85" w:rsidRPr="0012587E" w:rsidRDefault="005B4A85" w:rsidP="002F42D6">
      <w:pPr>
        <w:spacing w:after="120" w:line="320" w:lineRule="atLeast"/>
        <w:ind w:right="-335"/>
        <w:rPr>
          <w:sz w:val="20"/>
          <w:szCs w:val="20"/>
        </w:rPr>
      </w:pPr>
      <w:r w:rsidRPr="0012587E">
        <w:rPr>
          <w:sz w:val="20"/>
          <w:szCs w:val="20"/>
        </w:rPr>
        <w:t>-  C’est  aussi  la  possibilité  de  se  retrouver  au  sein  de  groupes  de  réflexion  pour  analyser  et  optimiser  le f</w:t>
      </w:r>
      <w:r w:rsidR="00B94352">
        <w:rPr>
          <w:sz w:val="20"/>
          <w:szCs w:val="20"/>
        </w:rPr>
        <w:t xml:space="preserve">onctionnement de l’association </w:t>
      </w:r>
      <w:r w:rsidRPr="0012587E">
        <w:rPr>
          <w:sz w:val="20"/>
          <w:szCs w:val="20"/>
        </w:rPr>
        <w:t>afin d’améliorer les futur</w:t>
      </w:r>
      <w:r w:rsidR="002F42D6" w:rsidRPr="0012587E">
        <w:rPr>
          <w:sz w:val="20"/>
          <w:szCs w:val="20"/>
        </w:rPr>
        <w:t>e</w:t>
      </w:r>
      <w:r w:rsidRPr="0012587E">
        <w:rPr>
          <w:sz w:val="20"/>
          <w:szCs w:val="20"/>
        </w:rPr>
        <w:t xml:space="preserve">s </w:t>
      </w:r>
      <w:r w:rsidR="002F42D6" w:rsidRPr="0012587E">
        <w:rPr>
          <w:sz w:val="20"/>
          <w:szCs w:val="20"/>
        </w:rPr>
        <w:t>actions</w:t>
      </w:r>
      <w:r w:rsidR="00B94352">
        <w:rPr>
          <w:sz w:val="20"/>
          <w:szCs w:val="20"/>
        </w:rPr>
        <w:t xml:space="preserve"> et en créer de nouvelles</w:t>
      </w:r>
      <w:r w:rsidRPr="0012587E">
        <w:rPr>
          <w:sz w:val="20"/>
          <w:szCs w:val="20"/>
        </w:rPr>
        <w:t xml:space="preserve">. </w:t>
      </w:r>
    </w:p>
    <w:p w:rsidR="005B4A85" w:rsidRPr="0012587E" w:rsidRDefault="005B4A85" w:rsidP="002F42D6">
      <w:pPr>
        <w:spacing w:after="120" w:line="320" w:lineRule="atLeast"/>
        <w:ind w:right="-335"/>
        <w:rPr>
          <w:sz w:val="20"/>
          <w:szCs w:val="20"/>
        </w:rPr>
      </w:pPr>
      <w:r w:rsidRPr="0012587E">
        <w:rPr>
          <w:sz w:val="20"/>
          <w:szCs w:val="20"/>
        </w:rPr>
        <w:t>-  C’est  également  la  possibilité  d’emprunter  gratuitement  du  matériel  technique  et  scientifique  à l’association soit dans un but de  formation personnelle,  soit pour développer une activité scientifique et tech</w:t>
      </w:r>
      <w:r w:rsidR="002F42D6" w:rsidRPr="0012587E">
        <w:rPr>
          <w:sz w:val="20"/>
          <w:szCs w:val="20"/>
        </w:rPr>
        <w:t>nique au sein d’une structure (</w:t>
      </w:r>
      <w:r w:rsidR="00B94352">
        <w:rPr>
          <w:sz w:val="20"/>
          <w:szCs w:val="20"/>
        </w:rPr>
        <w:t>É</w:t>
      </w:r>
      <w:r w:rsidR="002F42D6" w:rsidRPr="0012587E">
        <w:rPr>
          <w:sz w:val="20"/>
          <w:szCs w:val="20"/>
        </w:rPr>
        <w:t>tablissement scolaire</w:t>
      </w:r>
      <w:r w:rsidRPr="0012587E">
        <w:rPr>
          <w:sz w:val="20"/>
          <w:szCs w:val="20"/>
        </w:rPr>
        <w:t xml:space="preserve">, </w:t>
      </w:r>
      <w:r w:rsidR="00B94352">
        <w:rPr>
          <w:sz w:val="20"/>
          <w:szCs w:val="20"/>
        </w:rPr>
        <w:t>Accueil</w:t>
      </w:r>
      <w:r w:rsidR="002F42D6" w:rsidRPr="0012587E">
        <w:rPr>
          <w:sz w:val="20"/>
          <w:szCs w:val="20"/>
        </w:rPr>
        <w:t xml:space="preserve"> de loisirs, Espace jeunes…).</w:t>
      </w:r>
    </w:p>
    <w:p w:rsidR="005B4A85" w:rsidRPr="0012587E" w:rsidRDefault="005B4A85" w:rsidP="002F42D6">
      <w:pPr>
        <w:spacing w:after="120" w:line="320" w:lineRule="atLeast"/>
        <w:ind w:right="-335"/>
        <w:rPr>
          <w:sz w:val="20"/>
          <w:szCs w:val="20"/>
        </w:rPr>
      </w:pPr>
      <w:r w:rsidRPr="0012587E">
        <w:rPr>
          <w:sz w:val="20"/>
          <w:szCs w:val="20"/>
        </w:rPr>
        <w:t>-  C’est pouvoir partic</w:t>
      </w:r>
      <w:r w:rsidR="002F42D6" w:rsidRPr="0012587E">
        <w:rPr>
          <w:sz w:val="20"/>
          <w:szCs w:val="20"/>
        </w:rPr>
        <w:t xml:space="preserve">iper aux week-ends d'échanges de pratiques </w:t>
      </w:r>
      <w:r w:rsidRPr="0012587E">
        <w:rPr>
          <w:sz w:val="20"/>
          <w:szCs w:val="20"/>
        </w:rPr>
        <w:t>organisé</w:t>
      </w:r>
      <w:r w:rsidR="002F42D6" w:rsidRPr="0012587E">
        <w:rPr>
          <w:sz w:val="20"/>
          <w:szCs w:val="20"/>
        </w:rPr>
        <w:t>s</w:t>
      </w:r>
      <w:r w:rsidRPr="0012587E">
        <w:rPr>
          <w:sz w:val="20"/>
          <w:szCs w:val="20"/>
        </w:rPr>
        <w:t xml:space="preserve"> par l’Association</w:t>
      </w:r>
      <w:r w:rsidR="002F42D6" w:rsidRPr="0012587E">
        <w:rPr>
          <w:sz w:val="20"/>
          <w:szCs w:val="20"/>
        </w:rPr>
        <w:t xml:space="preserve"> et</w:t>
      </w:r>
      <w:r w:rsidRPr="0012587E">
        <w:rPr>
          <w:sz w:val="20"/>
          <w:szCs w:val="20"/>
        </w:rPr>
        <w:t xml:space="preserve">  profiter  de  l’expérience  </w:t>
      </w:r>
      <w:r w:rsidR="002F42D6" w:rsidRPr="0012587E">
        <w:rPr>
          <w:sz w:val="20"/>
          <w:szCs w:val="20"/>
        </w:rPr>
        <w:t>des autres membres</w:t>
      </w:r>
      <w:r w:rsidRPr="0012587E">
        <w:rPr>
          <w:sz w:val="20"/>
          <w:szCs w:val="20"/>
        </w:rPr>
        <w:t xml:space="preserve">  de  l’associa</w:t>
      </w:r>
      <w:r w:rsidR="002F42D6" w:rsidRPr="0012587E">
        <w:rPr>
          <w:sz w:val="20"/>
          <w:szCs w:val="20"/>
        </w:rPr>
        <w:t>tion  en matière  de  conseils techniques ou pédagogiques</w:t>
      </w:r>
      <w:r w:rsidRPr="0012587E">
        <w:rPr>
          <w:sz w:val="20"/>
          <w:szCs w:val="20"/>
        </w:rPr>
        <w:t xml:space="preserve">. </w:t>
      </w:r>
    </w:p>
    <w:p w:rsidR="002F42D6" w:rsidRDefault="002F42D6" w:rsidP="002F42D6">
      <w:pPr>
        <w:ind w:right="-337"/>
        <w:rPr>
          <w:sz w:val="20"/>
          <w:szCs w:val="20"/>
        </w:rPr>
      </w:pPr>
    </w:p>
    <w:p w:rsidR="002F42D6" w:rsidRPr="002F42D6" w:rsidRDefault="002F42D6" w:rsidP="002F42D6">
      <w:pPr>
        <w:ind w:right="-337"/>
        <w:jc w:val="center"/>
        <w:rPr>
          <w:rFonts w:ascii="Tahoma" w:hAnsi="Tahoma" w:cs="Tahoma"/>
          <w:sz w:val="20"/>
          <w:szCs w:val="20"/>
        </w:rPr>
      </w:pPr>
    </w:p>
    <w:sectPr w:rsidR="002F42D6" w:rsidRPr="002F42D6" w:rsidSect="003D7912">
      <w:footerReference w:type="default" r:id="rId15"/>
      <w:pgSz w:w="11906" w:h="16838"/>
      <w:pgMar w:top="993" w:right="110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8F" w:rsidRDefault="00D8078F" w:rsidP="00D8078F">
      <w:pPr>
        <w:spacing w:line="240" w:lineRule="auto"/>
      </w:pPr>
      <w:r>
        <w:separator/>
      </w:r>
    </w:p>
  </w:endnote>
  <w:endnote w:type="continuationSeparator" w:id="0">
    <w:p w:rsidR="00D8078F" w:rsidRDefault="00D8078F" w:rsidP="00D80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8F" w:rsidRPr="002F42D6" w:rsidRDefault="00D8078F" w:rsidP="00D8078F">
    <w:pPr>
      <w:spacing w:line="240" w:lineRule="auto"/>
      <w:ind w:left="-142" w:right="-397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Siège social : </w:t>
    </w:r>
    <w:r w:rsidRPr="002F42D6">
      <w:rPr>
        <w:rFonts w:ascii="Tahoma" w:hAnsi="Tahoma" w:cs="Tahoma"/>
        <w:sz w:val="20"/>
        <w:szCs w:val="20"/>
      </w:rPr>
      <w:t>CONTRASTE</w:t>
    </w:r>
    <w:r w:rsidRPr="005B4A85">
      <w:t xml:space="preserve"> </w:t>
    </w:r>
    <w:r>
      <w:t>Loisirs Scientifiques</w:t>
    </w:r>
    <w:r w:rsidRPr="002F42D6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-</w:t>
    </w:r>
    <w:r w:rsidRPr="002F42D6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7 rue des Pyrénées 65310 HORGUES</w:t>
    </w:r>
    <w:r w:rsidRPr="002F42D6">
      <w:rPr>
        <w:rFonts w:ascii="Tahoma" w:hAnsi="Tahoma" w:cs="Tahoma"/>
        <w:sz w:val="20"/>
        <w:szCs w:val="20"/>
      </w:rPr>
      <w:t xml:space="preserve"> - Tél : </w:t>
    </w:r>
    <w:r>
      <w:rPr>
        <w:rFonts w:ascii="Tahoma" w:hAnsi="Tahoma" w:cs="Tahoma"/>
        <w:sz w:val="20"/>
        <w:szCs w:val="20"/>
      </w:rPr>
      <w:t>06 01 84 17 42</w:t>
    </w:r>
  </w:p>
  <w:p w:rsidR="00D8078F" w:rsidRDefault="00D8078F" w:rsidP="00D8078F">
    <w:pPr>
      <w:spacing w:line="240" w:lineRule="auto"/>
      <w:ind w:left="-851" w:right="-682"/>
      <w:jc w:val="center"/>
    </w:pPr>
    <w:r>
      <w:rPr>
        <w:rFonts w:ascii="Tahoma" w:hAnsi="Tahoma" w:cs="Tahoma"/>
        <w:sz w:val="20"/>
        <w:szCs w:val="20"/>
      </w:rPr>
      <w:t xml:space="preserve">Mél : </w:t>
    </w:r>
    <w:hyperlink r:id="rId1" w:history="1">
      <w:r w:rsidRPr="00FB0BE4">
        <w:rPr>
          <w:rStyle w:val="Lienhypertexte"/>
          <w:rFonts w:ascii="Tahoma" w:hAnsi="Tahoma" w:cs="Tahoma"/>
          <w:sz w:val="20"/>
          <w:szCs w:val="20"/>
        </w:rPr>
        <w:t>contact@asso-contraste.org</w:t>
      </w:r>
    </w:hyperlink>
    <w:r>
      <w:rPr>
        <w:rFonts w:ascii="Tahoma" w:hAnsi="Tahoma" w:cs="Tahoma"/>
        <w:sz w:val="20"/>
        <w:szCs w:val="20"/>
      </w:rPr>
      <w:t xml:space="preserve">   SIRET : 341 874 832 00056   APE : 9499</w:t>
    </w:r>
    <w:r w:rsidRPr="002F42D6">
      <w:rPr>
        <w:rFonts w:ascii="Tahoma" w:hAnsi="Tahoma" w:cs="Tahoma"/>
        <w:sz w:val="20"/>
        <w:szCs w:val="20"/>
      </w:rPr>
      <w:t>Z</w:t>
    </w:r>
  </w:p>
  <w:p w:rsidR="00D8078F" w:rsidRDefault="00D807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8F" w:rsidRDefault="00D8078F" w:rsidP="00D8078F">
      <w:pPr>
        <w:spacing w:line="240" w:lineRule="auto"/>
      </w:pPr>
      <w:r>
        <w:separator/>
      </w:r>
    </w:p>
  </w:footnote>
  <w:footnote w:type="continuationSeparator" w:id="0">
    <w:p w:rsidR="00D8078F" w:rsidRDefault="00D8078F" w:rsidP="00D807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/69cqSAFm96BH7PvIBa1XlhstH+I7bA6/fVqIcXEgfJcYq0uszZ3Ii0DoESxvwAfsODG00TKcsSkQAtEVKPQ==" w:salt="8+0LkCgm/670e0p3NSdWT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85"/>
    <w:rsid w:val="00033082"/>
    <w:rsid w:val="000E40D4"/>
    <w:rsid w:val="00115710"/>
    <w:rsid w:val="0012587E"/>
    <w:rsid w:val="0014147F"/>
    <w:rsid w:val="001B5645"/>
    <w:rsid w:val="002F42D6"/>
    <w:rsid w:val="00302F5B"/>
    <w:rsid w:val="003473A8"/>
    <w:rsid w:val="00352A76"/>
    <w:rsid w:val="003D7912"/>
    <w:rsid w:val="003F494D"/>
    <w:rsid w:val="00416D40"/>
    <w:rsid w:val="00441FC9"/>
    <w:rsid w:val="005B4A85"/>
    <w:rsid w:val="005C0BC5"/>
    <w:rsid w:val="005D3705"/>
    <w:rsid w:val="006B477C"/>
    <w:rsid w:val="00703149"/>
    <w:rsid w:val="0083265B"/>
    <w:rsid w:val="00856D4D"/>
    <w:rsid w:val="00860DD7"/>
    <w:rsid w:val="008B6DE9"/>
    <w:rsid w:val="00960BA5"/>
    <w:rsid w:val="009916F9"/>
    <w:rsid w:val="009F5CA2"/>
    <w:rsid w:val="00B351C9"/>
    <w:rsid w:val="00B50BBA"/>
    <w:rsid w:val="00B63F82"/>
    <w:rsid w:val="00B94352"/>
    <w:rsid w:val="00BD05D5"/>
    <w:rsid w:val="00C555E7"/>
    <w:rsid w:val="00C71832"/>
    <w:rsid w:val="00C979E6"/>
    <w:rsid w:val="00CF415F"/>
    <w:rsid w:val="00D32DCD"/>
    <w:rsid w:val="00D40B0B"/>
    <w:rsid w:val="00D8078F"/>
    <w:rsid w:val="00D96C31"/>
    <w:rsid w:val="00DA694D"/>
    <w:rsid w:val="00E22419"/>
    <w:rsid w:val="00E260BF"/>
    <w:rsid w:val="00E44390"/>
    <w:rsid w:val="00E5167C"/>
    <w:rsid w:val="00EA053C"/>
    <w:rsid w:val="00EA5D74"/>
    <w:rsid w:val="00F463C8"/>
    <w:rsid w:val="00F66871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B0F26FB-08DB-4F11-A274-8DCFFCFD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05"/>
    <w:pPr>
      <w:spacing w:line="360" w:lineRule="auto"/>
      <w:jc w:val="both"/>
    </w:pPr>
    <w:rPr>
      <w:rFonts w:ascii="Arial" w:hAnsi="Arial"/>
      <w:bCs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E26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260BF"/>
    <w:rPr>
      <w:rFonts w:ascii="Tahoma" w:hAnsi="Tahoma" w:cs="Tahoma"/>
      <w:bCs/>
      <w:sz w:val="16"/>
      <w:szCs w:val="16"/>
    </w:rPr>
  </w:style>
  <w:style w:type="paragraph" w:styleId="Rvision">
    <w:name w:val="Revision"/>
    <w:hidden/>
    <w:uiPriority w:val="99"/>
    <w:semiHidden/>
    <w:rsid w:val="001B5645"/>
    <w:rPr>
      <w:rFonts w:ascii="Arial" w:hAnsi="Arial"/>
      <w:bCs/>
      <w:sz w:val="22"/>
      <w:szCs w:val="24"/>
    </w:rPr>
  </w:style>
  <w:style w:type="character" w:styleId="Lienhypertexte">
    <w:name w:val="Hyperlink"/>
    <w:basedOn w:val="Policepardfaut"/>
    <w:rsid w:val="0070314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A053C"/>
    <w:rPr>
      <w:color w:val="808080"/>
    </w:rPr>
  </w:style>
  <w:style w:type="paragraph" w:styleId="En-tte">
    <w:name w:val="header"/>
    <w:basedOn w:val="Normal"/>
    <w:link w:val="En-tteCar"/>
    <w:rsid w:val="00D807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D8078F"/>
    <w:rPr>
      <w:rFonts w:ascii="Arial" w:hAnsi="Arial"/>
      <w:bCs/>
      <w:sz w:val="22"/>
      <w:szCs w:val="24"/>
    </w:rPr>
  </w:style>
  <w:style w:type="paragraph" w:styleId="Pieddepage">
    <w:name w:val="footer"/>
    <w:basedOn w:val="Normal"/>
    <w:link w:val="PieddepageCar"/>
    <w:uiPriority w:val="99"/>
    <w:rsid w:val="00D807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78F"/>
    <w:rPr>
      <w:rFonts w:ascii="Arial" w:hAnsi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sso-contraste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981922-4501-421B-9D37-BE89C355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Francois</cp:lastModifiedBy>
  <cp:revision>22</cp:revision>
  <cp:lastPrinted>2023-01-11T15:31:00Z</cp:lastPrinted>
  <dcterms:created xsi:type="dcterms:W3CDTF">2023-01-11T15:34:00Z</dcterms:created>
  <dcterms:modified xsi:type="dcterms:W3CDTF">2024-10-16T13:19:00Z</dcterms:modified>
</cp:coreProperties>
</file>